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5A" w:rsidRPr="008A615A" w:rsidRDefault="008A615A" w:rsidP="008A615A">
      <w:pPr>
        <w:spacing w:line="500" w:lineRule="exact"/>
        <w:ind w:firstLineChars="715" w:firstLine="1716"/>
        <w:rPr>
          <w:rFonts w:ascii="仿宋_GB2312" w:eastAsia="仿宋_GB2312"/>
          <w:sz w:val="24"/>
          <w:szCs w:val="30"/>
        </w:rPr>
      </w:pPr>
    </w:p>
    <w:p w:rsidR="008A615A" w:rsidRPr="008A615A" w:rsidRDefault="008A615A" w:rsidP="008A615A">
      <w:pPr>
        <w:spacing w:line="500" w:lineRule="exact"/>
        <w:ind w:firstLineChars="715" w:firstLine="1716"/>
        <w:rPr>
          <w:rFonts w:ascii="仿宋_GB2312" w:eastAsia="仿宋_GB2312" w:hint="eastAsia"/>
          <w:sz w:val="24"/>
          <w:szCs w:val="30"/>
        </w:rPr>
      </w:pPr>
    </w:p>
    <w:p w:rsidR="008A615A" w:rsidRPr="008A615A" w:rsidRDefault="008A615A" w:rsidP="008A615A">
      <w:pPr>
        <w:spacing w:line="820" w:lineRule="exact"/>
        <w:jc w:val="center"/>
        <w:rPr>
          <w:rFonts w:ascii="华文中宋" w:eastAsia="华文中宋" w:hAnsi="华文中宋" w:hint="eastAsia"/>
          <w:b/>
          <w:color w:val="FF0000"/>
          <w:sz w:val="72"/>
          <w:szCs w:val="72"/>
        </w:rPr>
      </w:pPr>
      <w:r w:rsidRPr="008A615A">
        <w:rPr>
          <w:rFonts w:ascii="华文中宋" w:eastAsia="华文中宋" w:hAnsi="华文中宋" w:hint="eastAsia"/>
          <w:b/>
          <w:color w:val="FF0000"/>
          <w:sz w:val="72"/>
          <w:szCs w:val="72"/>
        </w:rPr>
        <w:t>南京市科学技术委员会文件</w:t>
      </w:r>
    </w:p>
    <w:p w:rsidR="008A615A" w:rsidRPr="008A615A" w:rsidRDefault="008A615A" w:rsidP="008A615A">
      <w:pPr>
        <w:spacing w:line="500" w:lineRule="exact"/>
        <w:ind w:firstLineChars="715" w:firstLine="2145"/>
        <w:rPr>
          <w:rFonts w:ascii="仿宋_GB2312" w:eastAsia="仿宋_GB2312" w:hint="eastAsia"/>
          <w:sz w:val="30"/>
          <w:szCs w:val="30"/>
        </w:rPr>
      </w:pPr>
    </w:p>
    <w:p w:rsidR="008A615A" w:rsidRPr="008A615A" w:rsidRDefault="008A615A" w:rsidP="008A615A">
      <w:pPr>
        <w:spacing w:line="500" w:lineRule="exact"/>
        <w:ind w:firstLineChars="715" w:firstLine="2145"/>
        <w:rPr>
          <w:rFonts w:ascii="仿宋_GB2312" w:eastAsia="仿宋_GB2312" w:hint="eastAsia"/>
          <w:sz w:val="30"/>
          <w:szCs w:val="30"/>
        </w:rPr>
      </w:pPr>
    </w:p>
    <w:p w:rsidR="008A615A" w:rsidRPr="008A615A" w:rsidRDefault="008A615A" w:rsidP="008A615A">
      <w:pPr>
        <w:spacing w:line="500" w:lineRule="exact"/>
        <w:ind w:firstLineChars="715" w:firstLine="2145"/>
        <w:rPr>
          <w:rFonts w:ascii="仿宋_GB2312" w:eastAsia="仿宋_GB2312" w:hint="eastAsia"/>
          <w:sz w:val="30"/>
          <w:szCs w:val="30"/>
        </w:rPr>
      </w:pPr>
    </w:p>
    <w:p w:rsidR="008A615A" w:rsidRPr="008A615A" w:rsidRDefault="008A615A" w:rsidP="008A615A">
      <w:pPr>
        <w:spacing w:line="500" w:lineRule="exact"/>
        <w:ind w:firstLineChars="150" w:firstLine="480"/>
        <w:jc w:val="center"/>
        <w:rPr>
          <w:rFonts w:ascii="楷体_GB2312" w:eastAsia="楷体_GB2312" w:hint="eastAsia"/>
          <w:sz w:val="32"/>
          <w:szCs w:val="30"/>
        </w:rPr>
      </w:pPr>
      <w:proofErr w:type="gramStart"/>
      <w:r w:rsidRPr="008A615A">
        <w:rPr>
          <w:rFonts w:ascii="楷体_GB2312" w:eastAsia="楷体_GB2312" w:hint="eastAsia"/>
          <w:sz w:val="32"/>
          <w:szCs w:val="30"/>
        </w:rPr>
        <w:t>宁科</w:t>
      </w:r>
      <w:r w:rsidRPr="008A615A">
        <w:rPr>
          <w:rFonts w:ascii="楷体_GB2312" w:eastAsia="楷体_GB2312" w:hint="eastAsia"/>
          <w:color w:val="000000"/>
          <w:sz w:val="32"/>
          <w:szCs w:val="32"/>
        </w:rPr>
        <w:t>〔</w:t>
      </w:r>
      <w:r w:rsidRPr="008A615A">
        <w:rPr>
          <w:rFonts w:ascii="楷体_GB2312" w:eastAsia="楷体_GB2312" w:hint="eastAsia"/>
          <w:sz w:val="32"/>
          <w:szCs w:val="30"/>
        </w:rPr>
        <w:t>2018</w:t>
      </w:r>
      <w:r w:rsidRPr="008A615A">
        <w:rPr>
          <w:rFonts w:ascii="楷体_GB2312" w:eastAsia="楷体_GB2312" w:hint="eastAsia"/>
          <w:color w:val="000000"/>
          <w:sz w:val="32"/>
          <w:szCs w:val="32"/>
        </w:rPr>
        <w:t>〕</w:t>
      </w:r>
      <w:proofErr w:type="gramEnd"/>
      <w:r w:rsidRPr="008A615A">
        <w:rPr>
          <w:rFonts w:ascii="楷体_GB2312" w:eastAsia="楷体_GB2312" w:hint="eastAsia"/>
          <w:color w:val="000000"/>
          <w:sz w:val="32"/>
          <w:szCs w:val="32"/>
        </w:rPr>
        <w:t>341号</w:t>
      </w:r>
    </w:p>
    <w:p w:rsidR="008A615A" w:rsidRPr="008A615A" w:rsidRDefault="008A615A" w:rsidP="008A615A">
      <w:pPr>
        <w:spacing w:line="360" w:lineRule="exact"/>
        <w:jc w:val="center"/>
        <w:rPr>
          <w:rFonts w:ascii="楷体_GB2312" w:eastAsia="楷体_GB2312" w:hint="eastAsia"/>
          <w:sz w:val="30"/>
          <w:szCs w:val="30"/>
        </w:rPr>
      </w:pPr>
      <w:r w:rsidRPr="008A615A">
        <w:rPr>
          <w:rFonts w:ascii="仿宋_GB2312" w:eastAsia="仿宋_GB2312" w:hint="eastAsia"/>
          <w:noProof/>
          <w:sz w:val="30"/>
          <w:szCs w:val="30"/>
        </w:rPr>
        <w:pict>
          <v:line id="_x0000_s1026" style="position:absolute;left:0;text-align:left;z-index:251657728" from="14.8pt,10.45pt" to="440.05pt,10.45pt" strokecolor="red" strokeweight="1.75pt"/>
        </w:pict>
      </w:r>
      <w:r w:rsidRPr="008A615A">
        <w:rPr>
          <w:rFonts w:ascii="楷体_GB2312" w:eastAsia="楷体_GB2312"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15A" w:rsidRPr="008A615A" w:rsidRDefault="008A615A" w:rsidP="008A615A">
      <w:pPr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 w:rsidRPr="008A615A">
        <w:rPr>
          <w:rFonts w:ascii="楷体_GB2312" w:eastAsia="楷体_GB2312"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</w:t>
      </w:r>
    </w:p>
    <w:p w:rsidR="008A615A" w:rsidRPr="008A615A" w:rsidRDefault="008A615A" w:rsidP="008A615A">
      <w:pPr>
        <w:spacing w:line="7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8A615A">
        <w:rPr>
          <w:rFonts w:ascii="方正小标宋简体" w:eastAsia="方正小标宋简体" w:hint="eastAsia"/>
          <w:sz w:val="44"/>
          <w:szCs w:val="44"/>
        </w:rPr>
        <w:t>市科委关于组织开展2019年</w:t>
      </w:r>
      <w:r w:rsidRPr="008A615A">
        <w:rPr>
          <w:rFonts w:ascii="方正小标宋简体" w:eastAsia="方正小标宋简体" w:hAnsi="仿宋" w:hint="eastAsia"/>
          <w:sz w:val="44"/>
          <w:szCs w:val="44"/>
        </w:rPr>
        <w:t>南京市重大</w:t>
      </w:r>
    </w:p>
    <w:p w:rsidR="008A615A" w:rsidRPr="008A615A" w:rsidRDefault="008A615A" w:rsidP="008A615A">
      <w:pPr>
        <w:spacing w:line="7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8A615A">
        <w:rPr>
          <w:rFonts w:ascii="方正小标宋简体" w:eastAsia="方正小标宋简体" w:hAnsi="仿宋" w:hint="eastAsia"/>
          <w:sz w:val="44"/>
          <w:szCs w:val="44"/>
        </w:rPr>
        <w:t>公共技术服务平台入库项目申报的通知</w:t>
      </w:r>
    </w:p>
    <w:p w:rsidR="008A615A" w:rsidRPr="008A615A" w:rsidRDefault="008A615A" w:rsidP="008A615A">
      <w:pPr>
        <w:jc w:val="left"/>
        <w:rPr>
          <w:rFonts w:ascii="仿宋" w:eastAsia="仿宋" w:hAnsi="仿宋"/>
          <w:sz w:val="30"/>
          <w:szCs w:val="30"/>
        </w:rPr>
      </w:pPr>
    </w:p>
    <w:p w:rsidR="008A615A" w:rsidRPr="008A615A" w:rsidRDefault="008A615A" w:rsidP="008A615A">
      <w:pPr>
        <w:spacing w:line="600" w:lineRule="exact"/>
        <w:jc w:val="left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江北</w:t>
      </w:r>
      <w:proofErr w:type="gramStart"/>
      <w:r w:rsidRPr="008A615A">
        <w:rPr>
          <w:rFonts w:ascii="方正仿宋_GBK" w:eastAsia="方正仿宋_GBK" w:hint="eastAsia"/>
          <w:sz w:val="32"/>
          <w:szCs w:val="32"/>
        </w:rPr>
        <w:t>新区科创</w:t>
      </w:r>
      <w:proofErr w:type="gramEnd"/>
      <w:r w:rsidRPr="008A615A">
        <w:rPr>
          <w:rFonts w:ascii="方正仿宋_GBK" w:eastAsia="方正仿宋_GBK" w:hint="eastAsia"/>
          <w:sz w:val="32"/>
          <w:szCs w:val="32"/>
        </w:rPr>
        <w:t>局，各区科技局，各高新（园）区管委会，各有关单位：</w:t>
      </w:r>
    </w:p>
    <w:p w:rsidR="008A615A" w:rsidRPr="008A615A" w:rsidRDefault="008A615A" w:rsidP="008A615A">
      <w:pPr>
        <w:spacing w:line="600" w:lineRule="exact"/>
        <w:ind w:firstLine="555"/>
        <w:jc w:val="left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为大力发展创新型产业集群，围绕主导产业建设市级以上公共技术服务平台。现就做好2019年南京市重大公共技术服务平台入库项目申报工作通知如下：</w:t>
      </w:r>
    </w:p>
    <w:p w:rsidR="008A615A" w:rsidRPr="008A615A" w:rsidRDefault="008A615A" w:rsidP="008A615A">
      <w:pPr>
        <w:spacing w:line="600" w:lineRule="exact"/>
        <w:ind w:firstLine="555"/>
        <w:jc w:val="left"/>
        <w:rPr>
          <w:rFonts w:ascii="方正黑体_GBK" w:eastAsia="方正黑体_GBK" w:hint="eastAsia"/>
          <w:sz w:val="32"/>
          <w:szCs w:val="32"/>
        </w:rPr>
      </w:pPr>
      <w:r w:rsidRPr="008A615A">
        <w:rPr>
          <w:rFonts w:ascii="方正黑体_GBK" w:eastAsia="方正黑体_GBK" w:hint="eastAsia"/>
          <w:sz w:val="32"/>
          <w:szCs w:val="32"/>
        </w:rPr>
        <w:t>一、申报条件</w:t>
      </w:r>
    </w:p>
    <w:p w:rsidR="008A615A" w:rsidRPr="008A615A" w:rsidRDefault="008A615A" w:rsidP="008A615A">
      <w:pPr>
        <w:spacing w:line="600" w:lineRule="exact"/>
        <w:ind w:firstLine="555"/>
        <w:rPr>
          <w:rFonts w:ascii="方正仿宋_GBK" w:eastAsia="方正仿宋_GBK" w:hint="eastAsia"/>
          <w:color w:val="000000"/>
          <w:kern w:val="0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在我市已确定的“4+4+1”主导产业领域，依托产业集聚明显、要素集中度高的</w:t>
      </w:r>
      <w:r w:rsidRPr="008A615A">
        <w:rPr>
          <w:rFonts w:ascii="方正仿宋_GBK" w:eastAsia="方正仿宋_GBK" w:hint="eastAsia"/>
          <w:color w:val="000000"/>
          <w:kern w:val="0"/>
          <w:sz w:val="32"/>
          <w:szCs w:val="32"/>
        </w:rPr>
        <w:t>开发区、产业园区</w:t>
      </w:r>
      <w:r w:rsidRPr="008A615A">
        <w:rPr>
          <w:rFonts w:ascii="方正仿宋_GBK" w:eastAsia="方正仿宋_GBK" w:hint="eastAsia"/>
          <w:sz w:val="32"/>
          <w:szCs w:val="32"/>
        </w:rPr>
        <w:t>和具有独立法人资格的专业性科技服务企业或机构建设。围绕创业创新主体，</w:t>
      </w:r>
      <w:r w:rsidRPr="008A615A">
        <w:rPr>
          <w:rFonts w:ascii="方正仿宋_GBK" w:eastAsia="方正仿宋_GBK" w:hint="eastAsia"/>
          <w:color w:val="000000"/>
          <w:kern w:val="0"/>
          <w:sz w:val="32"/>
          <w:szCs w:val="32"/>
        </w:rPr>
        <w:t>提供技术研发、试验研究、产品研制、工艺验证、检验检测、设备共享、技术信息咨询等技术支持服务。同时还应具备以下条件：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24" w:firstLine="717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1．与科技服务需求相关联的设施、场地等硬件条件，研</w:t>
      </w:r>
      <w:r w:rsidRPr="008A615A">
        <w:rPr>
          <w:rFonts w:ascii="方正仿宋_GBK" w:eastAsia="方正仿宋_GBK" w:hint="eastAsia"/>
          <w:sz w:val="32"/>
          <w:szCs w:val="32"/>
        </w:rPr>
        <w:lastRenderedPageBreak/>
        <w:t>发服务场所独立集中面积不少于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</w:smartTagPr>
        <w:r w:rsidRPr="008A615A">
          <w:rPr>
            <w:rFonts w:ascii="方正仿宋_GBK" w:eastAsia="方正仿宋_GBK" w:hint="eastAsia"/>
            <w:sz w:val="32"/>
            <w:szCs w:val="32"/>
          </w:rPr>
          <w:t>1000平方米</w:t>
        </w:r>
      </w:smartTag>
      <w:r w:rsidRPr="008A615A">
        <w:rPr>
          <w:rFonts w:ascii="方正仿宋_GBK" w:eastAsia="方正仿宋_GBK" w:hint="eastAsia"/>
          <w:sz w:val="32"/>
          <w:szCs w:val="32"/>
        </w:rPr>
        <w:t>；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2．有较强创新服务的技术力量，拥有较高水平专职创新服务团队和一定规模的市场服务业绩；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3．新增投入（不含转移资产）不低于2000万元；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4．平台已启动建设，有一定的形象进度。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5．优先推荐建在</w:t>
      </w:r>
      <w:r w:rsidRPr="008A615A">
        <w:rPr>
          <w:rFonts w:ascii="方正仿宋_GBK" w:eastAsia="方正仿宋_GBK" w:hint="eastAsia"/>
          <w:color w:val="000000"/>
          <w:kern w:val="0"/>
          <w:sz w:val="32"/>
          <w:szCs w:val="32"/>
        </w:rPr>
        <w:t>开发区、产业</w:t>
      </w:r>
      <w:proofErr w:type="gramStart"/>
      <w:r w:rsidRPr="008A615A">
        <w:rPr>
          <w:rFonts w:ascii="方正仿宋_GBK" w:eastAsia="方正仿宋_GBK" w:hint="eastAsia"/>
          <w:color w:val="000000"/>
          <w:kern w:val="0"/>
          <w:sz w:val="32"/>
          <w:szCs w:val="32"/>
        </w:rPr>
        <w:t>园区</w:t>
      </w:r>
      <w:r w:rsidRPr="008A615A">
        <w:rPr>
          <w:rFonts w:ascii="方正仿宋_GBK" w:eastAsia="方正仿宋_GBK" w:hint="eastAsia"/>
          <w:sz w:val="32"/>
          <w:szCs w:val="32"/>
        </w:rPr>
        <w:t>且获</w:t>
      </w:r>
      <w:proofErr w:type="gramEnd"/>
      <w:r w:rsidRPr="008A615A">
        <w:rPr>
          <w:rFonts w:ascii="方正仿宋_GBK" w:eastAsia="方正仿宋_GBK" w:hint="eastAsia"/>
          <w:color w:val="000000"/>
          <w:kern w:val="0"/>
          <w:sz w:val="32"/>
          <w:szCs w:val="32"/>
        </w:rPr>
        <w:t>开发区、产业园区资金</w:t>
      </w:r>
      <w:r w:rsidRPr="008A615A">
        <w:rPr>
          <w:rFonts w:ascii="方正仿宋_GBK" w:eastAsia="方正仿宋_GBK" w:hint="eastAsia"/>
          <w:sz w:val="32"/>
          <w:szCs w:val="32"/>
        </w:rPr>
        <w:t>支持的平台项目入库。</w:t>
      </w:r>
    </w:p>
    <w:p w:rsidR="008A615A" w:rsidRPr="008A615A" w:rsidRDefault="008A615A" w:rsidP="008A615A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黑体_GBK" w:eastAsia="方正黑体_GBK" w:hint="eastAsia"/>
          <w:sz w:val="32"/>
          <w:szCs w:val="32"/>
        </w:rPr>
        <w:t>二、组织方式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24" w:firstLine="717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各区（园区）科技主管部门根据申报条件，要突出本地区产业和创新发展的需要，整合资源，优化布局，组织推荐具有竞争优势、能有效支撑产业和创新发展的平台申报。</w:t>
      </w:r>
    </w:p>
    <w:p w:rsidR="008A615A" w:rsidRPr="008A615A" w:rsidRDefault="008A615A" w:rsidP="008A615A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黑体_GBK" w:eastAsia="方正黑体_GBK" w:hint="eastAsia"/>
          <w:sz w:val="32"/>
          <w:szCs w:val="32"/>
        </w:rPr>
        <w:t>三、其它要求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1．申报材料统一使用A4纸打印，按封面、目录、项目申报书及附件材料的顺序装订成册，一式二份。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2．申报材料统一报送南京市政务服务中心一楼A1区市科委A117窗口（地址：南京市江东中路265号，地铁</w:t>
      </w:r>
      <w:proofErr w:type="gramStart"/>
      <w:r w:rsidRPr="008A615A">
        <w:rPr>
          <w:rFonts w:ascii="方正仿宋_GBK" w:eastAsia="方正仿宋_GBK" w:hint="eastAsia"/>
          <w:sz w:val="32"/>
          <w:szCs w:val="32"/>
        </w:rPr>
        <w:t>二号线奥体</w:t>
      </w:r>
      <w:proofErr w:type="gramEnd"/>
      <w:r w:rsidRPr="008A615A">
        <w:rPr>
          <w:rFonts w:ascii="方正仿宋_GBK" w:eastAsia="方正仿宋_GBK" w:hint="eastAsia"/>
          <w:sz w:val="32"/>
          <w:szCs w:val="32"/>
        </w:rPr>
        <w:t>东站4号出口，请报送材料人员携带市民卡）。</w:t>
      </w:r>
    </w:p>
    <w:p w:rsidR="008A615A" w:rsidRPr="008A615A" w:rsidRDefault="008A615A" w:rsidP="008A615A">
      <w:pPr>
        <w:spacing w:line="58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3．申报受理截止时间为2018年11月23日，逾期不予受理。</w:t>
      </w:r>
    </w:p>
    <w:p w:rsidR="008A615A" w:rsidRPr="008A615A" w:rsidRDefault="008A615A" w:rsidP="008A615A">
      <w:pPr>
        <w:spacing w:line="580" w:lineRule="exact"/>
        <w:ind w:firstLine="630"/>
        <w:jc w:val="left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联系人：</w:t>
      </w:r>
    </w:p>
    <w:p w:rsidR="008A615A" w:rsidRPr="008A615A" w:rsidRDefault="008A615A" w:rsidP="008A615A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Calibri" w:hint="eastAsia"/>
          <w:sz w:val="32"/>
          <w:szCs w:val="32"/>
        </w:rPr>
      </w:pPr>
      <w:r w:rsidRPr="008A615A">
        <w:rPr>
          <w:rFonts w:ascii="方正仿宋_GBK" w:eastAsia="方正仿宋_GBK" w:hAnsi="Calibri" w:hint="eastAsia"/>
          <w:sz w:val="32"/>
          <w:szCs w:val="32"/>
        </w:rPr>
        <w:t>市科技成果转化服务中心：苏波（项目受理）68505611</w:t>
      </w:r>
    </w:p>
    <w:p w:rsidR="008A615A" w:rsidRPr="008A615A" w:rsidRDefault="008A615A" w:rsidP="008A615A">
      <w:pPr>
        <w:spacing w:line="580" w:lineRule="exact"/>
        <w:ind w:firstLine="630"/>
        <w:jc w:val="left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>市科委条件成果处：</w:t>
      </w:r>
      <w:proofErr w:type="gramStart"/>
      <w:r w:rsidRPr="008A615A">
        <w:rPr>
          <w:rFonts w:ascii="方正仿宋_GBK" w:eastAsia="方正仿宋_GBK" w:hint="eastAsia"/>
          <w:sz w:val="32"/>
          <w:szCs w:val="32"/>
        </w:rPr>
        <w:t>张欢</w:t>
      </w:r>
      <w:proofErr w:type="gramEnd"/>
      <w:r w:rsidRPr="008A615A">
        <w:rPr>
          <w:rFonts w:ascii="方正仿宋_GBK" w:eastAsia="方正仿宋_GBK" w:hint="eastAsia"/>
          <w:sz w:val="32"/>
          <w:szCs w:val="32"/>
        </w:rPr>
        <w:t xml:space="preserve">  68786297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24" w:firstLine="717"/>
        <w:rPr>
          <w:rFonts w:ascii="方正仿宋_GBK" w:eastAsia="方正仿宋_GBK"/>
          <w:sz w:val="32"/>
          <w:szCs w:val="32"/>
        </w:rPr>
      </w:pP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24" w:firstLine="717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lastRenderedPageBreak/>
        <w:t>附件：南京市科技计划项目申报书（公共技术服务平台）</w:t>
      </w: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24" w:firstLine="717"/>
        <w:rPr>
          <w:rFonts w:ascii="方正仿宋_GBK" w:eastAsia="方正仿宋_GBK" w:hint="eastAsia"/>
          <w:sz w:val="32"/>
          <w:szCs w:val="32"/>
        </w:rPr>
      </w:pP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24" w:firstLine="717"/>
        <w:rPr>
          <w:rFonts w:ascii="方正仿宋_GBK" w:eastAsia="方正仿宋_GBK"/>
          <w:sz w:val="32"/>
          <w:szCs w:val="32"/>
        </w:rPr>
      </w:pP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24" w:firstLine="717"/>
        <w:rPr>
          <w:rFonts w:ascii="方正仿宋_GBK" w:eastAsia="方正仿宋_GBK" w:hint="eastAsia"/>
          <w:sz w:val="32"/>
          <w:szCs w:val="32"/>
        </w:rPr>
      </w:pPr>
    </w:p>
    <w:p w:rsidR="008A615A" w:rsidRPr="008A615A" w:rsidRDefault="008A615A" w:rsidP="008A615A">
      <w:pPr>
        <w:adjustRightInd w:val="0"/>
        <w:snapToGrid w:val="0"/>
        <w:spacing w:line="600" w:lineRule="exact"/>
        <w:ind w:firstLineChars="224" w:firstLine="717"/>
        <w:rPr>
          <w:rFonts w:ascii="方正仿宋_GBK" w:eastAsia="方正仿宋_GBK" w:hint="eastAsia"/>
          <w:sz w:val="32"/>
          <w:szCs w:val="32"/>
        </w:rPr>
      </w:pPr>
      <w:r w:rsidRPr="008A615A">
        <w:rPr>
          <w:rFonts w:ascii="方正仿宋_GBK" w:eastAsia="方正仿宋_GBK" w:hint="eastAsia"/>
          <w:sz w:val="32"/>
          <w:szCs w:val="32"/>
        </w:rPr>
        <w:t xml:space="preserve">                      </w:t>
      </w:r>
      <w:r w:rsidRPr="008A615A">
        <w:rPr>
          <w:rFonts w:ascii="方正仿宋_GBK" w:eastAsia="方正仿宋_GBK"/>
          <w:sz w:val="32"/>
          <w:szCs w:val="32"/>
        </w:rPr>
        <w:t xml:space="preserve">       </w:t>
      </w:r>
      <w:r w:rsidRPr="008A615A">
        <w:rPr>
          <w:rFonts w:ascii="方正仿宋_GBK" w:eastAsia="方正仿宋_GBK" w:hint="eastAsia"/>
          <w:sz w:val="32"/>
          <w:szCs w:val="32"/>
        </w:rPr>
        <w:t>南京市科学技术委员会</w:t>
      </w:r>
    </w:p>
    <w:p w:rsidR="008A615A" w:rsidRPr="008A615A" w:rsidRDefault="008A615A" w:rsidP="008A615A">
      <w:pPr>
        <w:spacing w:line="560" w:lineRule="exact"/>
        <w:rPr>
          <w:rFonts w:ascii="方正仿宋_GBK" w:eastAsia="方正仿宋_GBK"/>
          <w:sz w:val="32"/>
          <w:szCs w:val="32"/>
        </w:rPr>
        <w:sectPr w:rsidR="008A615A" w:rsidRPr="008A615A" w:rsidSect="00964378">
          <w:footerReference w:type="even" r:id="rId7"/>
          <w:footerReference w:type="default" r:id="rId8"/>
          <w:pgSz w:w="11906" w:h="16838"/>
          <w:pgMar w:top="1440" w:right="1588" w:bottom="1418" w:left="1588" w:header="851" w:footer="414" w:gutter="0"/>
          <w:pgNumType w:start="1"/>
          <w:cols w:space="720"/>
          <w:docGrid w:type="lines" w:linePitch="312"/>
        </w:sectPr>
      </w:pPr>
      <w:r w:rsidRPr="008A615A">
        <w:rPr>
          <w:rFonts w:ascii="方正仿宋_GBK" w:eastAsia="方正仿宋_GBK" w:hint="eastAsia"/>
          <w:sz w:val="32"/>
          <w:szCs w:val="32"/>
        </w:rPr>
        <w:t xml:space="preserve">                            </w:t>
      </w:r>
      <w:r w:rsidRPr="008A615A">
        <w:rPr>
          <w:rFonts w:ascii="方正仿宋_GBK" w:eastAsia="方正仿宋_GBK"/>
          <w:sz w:val="32"/>
          <w:szCs w:val="32"/>
        </w:rPr>
        <w:t xml:space="preserve">      </w:t>
      </w:r>
      <w:r w:rsidRPr="008A615A">
        <w:rPr>
          <w:rFonts w:ascii="方正仿宋_GBK" w:eastAsia="方正仿宋_GBK" w:hint="eastAsia"/>
          <w:sz w:val="32"/>
          <w:szCs w:val="32"/>
        </w:rPr>
        <w:t xml:space="preserve"> 2018年11月8日</w:t>
      </w:r>
    </w:p>
    <w:p w:rsidR="008A615A" w:rsidRPr="008A615A" w:rsidRDefault="008A615A" w:rsidP="008A615A">
      <w:pPr>
        <w:adjustRightInd w:val="0"/>
        <w:snapToGrid w:val="0"/>
        <w:spacing w:line="600" w:lineRule="exact"/>
        <w:rPr>
          <w:rFonts w:ascii="黑体" w:eastAsia="黑体" w:hAnsi="黑体"/>
          <w:sz w:val="30"/>
          <w:szCs w:val="30"/>
        </w:rPr>
      </w:pPr>
      <w:r w:rsidRPr="008A615A">
        <w:rPr>
          <w:rFonts w:ascii="黑体" w:eastAsia="黑体" w:hAnsi="黑体" w:hint="eastAsia"/>
          <w:sz w:val="30"/>
          <w:szCs w:val="30"/>
        </w:rPr>
        <w:lastRenderedPageBreak/>
        <w:t>附件</w:t>
      </w:r>
    </w:p>
    <w:p w:rsidR="008A615A" w:rsidRPr="008A615A" w:rsidRDefault="008A615A" w:rsidP="008A615A">
      <w:pPr>
        <w:jc w:val="center"/>
        <w:rPr>
          <w:rFonts w:eastAsia="黑体"/>
          <w:color w:val="000000"/>
          <w:sz w:val="52"/>
        </w:rPr>
      </w:pPr>
    </w:p>
    <w:p w:rsidR="008A615A" w:rsidRPr="008A615A" w:rsidRDefault="008A615A" w:rsidP="008A615A">
      <w:pPr>
        <w:jc w:val="center"/>
        <w:rPr>
          <w:rFonts w:eastAsia="黑体"/>
          <w:color w:val="000000"/>
          <w:sz w:val="52"/>
        </w:rPr>
      </w:pPr>
      <w:r w:rsidRPr="008A615A">
        <w:rPr>
          <w:rFonts w:eastAsia="黑体"/>
          <w:color w:val="000000"/>
          <w:sz w:val="52"/>
        </w:rPr>
        <w:t>南京市科技计划项目申报书</w:t>
      </w:r>
    </w:p>
    <w:p w:rsidR="008A615A" w:rsidRPr="008A615A" w:rsidRDefault="008A615A" w:rsidP="008A615A">
      <w:pPr>
        <w:jc w:val="center"/>
        <w:outlineLvl w:val="0"/>
        <w:rPr>
          <w:rFonts w:eastAsia="黑体"/>
          <w:color w:val="000000"/>
          <w:sz w:val="44"/>
          <w:szCs w:val="44"/>
        </w:rPr>
      </w:pPr>
      <w:r w:rsidRPr="008A615A">
        <w:rPr>
          <w:rFonts w:eastAsia="黑体"/>
          <w:color w:val="000000"/>
          <w:sz w:val="44"/>
          <w:szCs w:val="44"/>
        </w:rPr>
        <w:t>（公共</w:t>
      </w:r>
      <w:r w:rsidRPr="008A615A">
        <w:rPr>
          <w:rFonts w:eastAsia="黑体" w:hint="eastAsia"/>
          <w:color w:val="000000"/>
          <w:sz w:val="44"/>
          <w:szCs w:val="44"/>
        </w:rPr>
        <w:t>技术</w:t>
      </w:r>
      <w:r w:rsidRPr="008A615A">
        <w:rPr>
          <w:rFonts w:eastAsia="黑体"/>
          <w:color w:val="000000"/>
          <w:sz w:val="44"/>
          <w:szCs w:val="44"/>
        </w:rPr>
        <w:t>服务平台）</w:t>
      </w:r>
    </w:p>
    <w:p w:rsidR="008A615A" w:rsidRPr="008A615A" w:rsidRDefault="008A615A" w:rsidP="008A615A">
      <w:pPr>
        <w:adjustRightInd w:val="0"/>
        <w:spacing w:line="300" w:lineRule="auto"/>
        <w:jc w:val="center"/>
        <w:rPr>
          <w:rFonts w:eastAsia="黑体"/>
          <w:color w:val="000000"/>
          <w:sz w:val="28"/>
          <w:szCs w:val="28"/>
        </w:rPr>
      </w:pP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</w:rPr>
      </w:pPr>
      <w:r w:rsidRPr="008A615A">
        <w:rPr>
          <w:color w:val="000000"/>
          <w:sz w:val="28"/>
          <w:szCs w:val="28"/>
        </w:rPr>
        <w:t>项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目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名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称</w:t>
      </w:r>
      <w:r w:rsidRPr="008A615A">
        <w:rPr>
          <w:color w:val="000000"/>
          <w:sz w:val="28"/>
          <w:szCs w:val="28"/>
        </w:rPr>
        <w:t>: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                       </w:t>
      </w: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</w:rPr>
      </w:pPr>
      <w:r w:rsidRPr="008A615A">
        <w:rPr>
          <w:color w:val="000000"/>
          <w:sz w:val="28"/>
          <w:szCs w:val="28"/>
        </w:rPr>
        <w:t>技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术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领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域</w:t>
      </w:r>
      <w:r w:rsidRPr="008A615A">
        <w:rPr>
          <w:color w:val="000000"/>
          <w:sz w:val="28"/>
          <w:szCs w:val="28"/>
        </w:rPr>
        <w:t>: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                       </w:t>
      </w: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</w:rPr>
      </w:pPr>
      <w:r w:rsidRPr="008A615A">
        <w:rPr>
          <w:color w:val="000000"/>
          <w:sz w:val="28"/>
          <w:szCs w:val="28"/>
        </w:rPr>
        <w:t>建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设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地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点：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                      </w:t>
      </w: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</w:rPr>
      </w:pPr>
      <w:r w:rsidRPr="008A615A">
        <w:rPr>
          <w:color w:val="000000"/>
          <w:sz w:val="28"/>
          <w:szCs w:val="28"/>
        </w:rPr>
        <w:t>申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报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单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位：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                      </w:t>
      </w: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</w:rPr>
      </w:pPr>
      <w:r w:rsidRPr="008A615A">
        <w:rPr>
          <w:color w:val="000000"/>
          <w:sz w:val="28"/>
          <w:szCs w:val="28"/>
        </w:rPr>
        <w:t>共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建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单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位</w:t>
      </w:r>
      <w:r w:rsidRPr="008A615A">
        <w:rPr>
          <w:color w:val="000000"/>
          <w:sz w:val="28"/>
          <w:szCs w:val="28"/>
        </w:rPr>
        <w:t>: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                       </w:t>
      </w: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  <w:u w:val="single"/>
        </w:rPr>
      </w:pPr>
      <w:r w:rsidRPr="008A615A">
        <w:rPr>
          <w:color w:val="000000"/>
          <w:sz w:val="28"/>
          <w:szCs w:val="28"/>
        </w:rPr>
        <w:t>申报单位地址：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                     </w:t>
      </w: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</w:rPr>
      </w:pPr>
      <w:proofErr w:type="gramStart"/>
      <w:r w:rsidRPr="008A615A">
        <w:rPr>
          <w:color w:val="000000"/>
          <w:sz w:val="28"/>
          <w:szCs w:val="28"/>
        </w:rPr>
        <w:t>邮</w:t>
      </w:r>
      <w:proofErr w:type="gramEnd"/>
      <w:r w:rsidRPr="008A615A">
        <w:rPr>
          <w:color w:val="000000"/>
          <w:sz w:val="28"/>
          <w:szCs w:val="28"/>
        </w:rPr>
        <w:t xml:space="preserve">     </w:t>
      </w:r>
      <w:r w:rsidRPr="008A615A">
        <w:rPr>
          <w:color w:val="000000"/>
          <w:sz w:val="28"/>
          <w:szCs w:val="28"/>
        </w:rPr>
        <w:t>编：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                          </w:t>
      </w: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</w:rPr>
      </w:pPr>
      <w:r w:rsidRPr="008A615A">
        <w:rPr>
          <w:color w:val="000000"/>
          <w:sz w:val="28"/>
          <w:szCs w:val="28"/>
        </w:rPr>
        <w:t>项目负责人</w:t>
      </w:r>
      <w:r w:rsidRPr="008A615A">
        <w:rPr>
          <w:color w:val="000000"/>
          <w:sz w:val="28"/>
          <w:szCs w:val="28"/>
        </w:rPr>
        <w:t>: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</w:t>
      </w:r>
      <w:r w:rsidRPr="008A615A">
        <w:rPr>
          <w:color w:val="000000"/>
          <w:sz w:val="28"/>
          <w:szCs w:val="28"/>
        </w:rPr>
        <w:t>电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话：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</w:t>
      </w: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</w:rPr>
      </w:pPr>
      <w:r w:rsidRPr="008A615A">
        <w:rPr>
          <w:color w:val="000000"/>
          <w:sz w:val="28"/>
          <w:szCs w:val="28"/>
        </w:rPr>
        <w:t>项目联系人</w:t>
      </w:r>
      <w:r w:rsidRPr="008A615A">
        <w:rPr>
          <w:color w:val="000000"/>
          <w:sz w:val="28"/>
          <w:szCs w:val="28"/>
        </w:rPr>
        <w:t>: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</w:t>
      </w:r>
      <w:r w:rsidRPr="008A615A">
        <w:rPr>
          <w:color w:val="000000"/>
          <w:sz w:val="28"/>
          <w:szCs w:val="28"/>
        </w:rPr>
        <w:t>电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话：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</w:t>
      </w:r>
    </w:p>
    <w:p w:rsidR="008A615A" w:rsidRPr="008A615A" w:rsidRDefault="008A615A" w:rsidP="008A615A">
      <w:pPr>
        <w:ind w:firstLineChars="100" w:firstLine="280"/>
        <w:rPr>
          <w:color w:val="000000"/>
          <w:sz w:val="28"/>
          <w:szCs w:val="28"/>
        </w:rPr>
      </w:pPr>
      <w:r w:rsidRPr="008A615A">
        <w:rPr>
          <w:color w:val="000000"/>
          <w:sz w:val="28"/>
          <w:szCs w:val="28"/>
        </w:rPr>
        <w:t>主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管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部</w:t>
      </w:r>
      <w:r w:rsidRPr="008A615A">
        <w:rPr>
          <w:color w:val="000000"/>
          <w:sz w:val="28"/>
          <w:szCs w:val="28"/>
        </w:rPr>
        <w:t xml:space="preserve"> </w:t>
      </w:r>
      <w:r w:rsidRPr="008A615A">
        <w:rPr>
          <w:color w:val="000000"/>
          <w:sz w:val="28"/>
          <w:szCs w:val="28"/>
        </w:rPr>
        <w:t>门</w:t>
      </w:r>
      <w:r w:rsidRPr="008A615A">
        <w:rPr>
          <w:color w:val="000000"/>
          <w:sz w:val="28"/>
          <w:szCs w:val="28"/>
        </w:rPr>
        <w:t>:</w:t>
      </w:r>
      <w:r w:rsidRPr="008A615A">
        <w:rPr>
          <w:color w:val="000000"/>
          <w:sz w:val="28"/>
          <w:szCs w:val="28"/>
          <w:u w:val="single"/>
        </w:rPr>
        <w:t xml:space="preserve"> </w:t>
      </w:r>
      <w:r w:rsidRPr="008A615A">
        <w:rPr>
          <w:rFonts w:eastAsia="楷体_GB2312"/>
          <w:color w:val="000000"/>
          <w:sz w:val="28"/>
          <w:szCs w:val="28"/>
          <w:u w:val="single"/>
        </w:rPr>
        <w:t xml:space="preserve"> </w:t>
      </w:r>
      <w:r w:rsidRPr="008A615A">
        <w:rPr>
          <w:color w:val="000000"/>
          <w:sz w:val="28"/>
          <w:szCs w:val="28"/>
          <w:u w:val="single"/>
        </w:rPr>
        <w:t xml:space="preserve">                                     </w:t>
      </w:r>
    </w:p>
    <w:p w:rsidR="008A615A" w:rsidRPr="008A615A" w:rsidRDefault="008A615A" w:rsidP="008A615A">
      <w:pPr>
        <w:rPr>
          <w:color w:val="000000"/>
          <w:sz w:val="28"/>
          <w:szCs w:val="28"/>
        </w:rPr>
      </w:pPr>
    </w:p>
    <w:p w:rsidR="008A615A" w:rsidRPr="008A615A" w:rsidRDefault="008A615A" w:rsidP="008A615A">
      <w:pPr>
        <w:rPr>
          <w:color w:val="000000"/>
          <w:sz w:val="28"/>
          <w:szCs w:val="28"/>
        </w:rPr>
      </w:pPr>
      <w:r w:rsidRPr="008A615A">
        <w:rPr>
          <w:color w:val="000000"/>
          <w:sz w:val="28"/>
          <w:szCs w:val="28"/>
        </w:rPr>
        <w:t xml:space="preserve">                   </w:t>
      </w:r>
      <w:r w:rsidRPr="008A615A">
        <w:rPr>
          <w:color w:val="000000"/>
          <w:sz w:val="28"/>
          <w:szCs w:val="28"/>
        </w:rPr>
        <w:t>申报日期：</w:t>
      </w:r>
      <w:r w:rsidRPr="008A615A">
        <w:rPr>
          <w:color w:val="000000"/>
          <w:sz w:val="28"/>
          <w:szCs w:val="28"/>
        </w:rPr>
        <w:t xml:space="preserve">  </w:t>
      </w:r>
      <w:r w:rsidRPr="008A615A">
        <w:rPr>
          <w:color w:val="000000"/>
          <w:sz w:val="28"/>
          <w:szCs w:val="28"/>
        </w:rPr>
        <w:t>年</w:t>
      </w:r>
      <w:r w:rsidRPr="008A615A">
        <w:rPr>
          <w:color w:val="000000"/>
          <w:sz w:val="28"/>
          <w:szCs w:val="28"/>
        </w:rPr>
        <w:t xml:space="preserve">   </w:t>
      </w:r>
      <w:r w:rsidRPr="008A615A">
        <w:rPr>
          <w:color w:val="000000"/>
          <w:sz w:val="28"/>
          <w:szCs w:val="28"/>
        </w:rPr>
        <w:t>月</w:t>
      </w:r>
      <w:r w:rsidRPr="008A615A">
        <w:rPr>
          <w:color w:val="000000"/>
          <w:sz w:val="28"/>
          <w:szCs w:val="28"/>
        </w:rPr>
        <w:t xml:space="preserve">   </w:t>
      </w:r>
      <w:r w:rsidRPr="008A615A">
        <w:rPr>
          <w:color w:val="000000"/>
          <w:sz w:val="28"/>
          <w:szCs w:val="28"/>
        </w:rPr>
        <w:t>日</w:t>
      </w:r>
    </w:p>
    <w:p w:rsidR="008A615A" w:rsidRPr="008A615A" w:rsidRDefault="008A615A" w:rsidP="008A615A">
      <w:pPr>
        <w:jc w:val="center"/>
        <w:rPr>
          <w:rFonts w:eastAsia="楷体_GB2312"/>
          <w:b/>
          <w:color w:val="000000"/>
          <w:sz w:val="28"/>
          <w:szCs w:val="28"/>
        </w:rPr>
      </w:pPr>
    </w:p>
    <w:p w:rsidR="008A615A" w:rsidRPr="008A615A" w:rsidRDefault="008A615A" w:rsidP="008A615A">
      <w:pPr>
        <w:jc w:val="center"/>
        <w:rPr>
          <w:rFonts w:eastAsia="方正书宋_GBK"/>
          <w:color w:val="000000"/>
          <w:sz w:val="28"/>
          <w:szCs w:val="28"/>
        </w:rPr>
      </w:pPr>
      <w:r w:rsidRPr="008A615A">
        <w:rPr>
          <w:rFonts w:eastAsia="方正书宋_GBK"/>
          <w:color w:val="000000"/>
          <w:sz w:val="28"/>
          <w:szCs w:val="28"/>
        </w:rPr>
        <w:t>南京市科学技术委员会</w:t>
      </w:r>
    </w:p>
    <w:p w:rsidR="008A615A" w:rsidRPr="008A615A" w:rsidRDefault="008A615A" w:rsidP="008A615A">
      <w:pPr>
        <w:jc w:val="center"/>
        <w:rPr>
          <w:rFonts w:eastAsia="方正书宋_GBK"/>
          <w:color w:val="000000"/>
          <w:sz w:val="28"/>
          <w:szCs w:val="28"/>
        </w:rPr>
      </w:pPr>
      <w:r w:rsidRPr="008A615A">
        <w:rPr>
          <w:rFonts w:eastAsia="方正书宋_GBK"/>
          <w:color w:val="000000"/>
          <w:sz w:val="28"/>
          <w:szCs w:val="28"/>
        </w:rPr>
        <w:t xml:space="preserve"> </w:t>
      </w:r>
      <w:r w:rsidRPr="008A615A">
        <w:rPr>
          <w:rFonts w:eastAsia="方正书宋_GBK"/>
          <w:color w:val="000000"/>
          <w:sz w:val="28"/>
          <w:szCs w:val="28"/>
        </w:rPr>
        <w:t>二</w:t>
      </w:r>
      <w:r w:rsidRPr="008A615A">
        <w:rPr>
          <w:rFonts w:eastAsia="方正书宋_GBK"/>
          <w:color w:val="000000"/>
          <w:sz w:val="28"/>
          <w:szCs w:val="28"/>
        </w:rPr>
        <w:t>○</w:t>
      </w:r>
      <w:r w:rsidRPr="008A615A">
        <w:rPr>
          <w:rFonts w:eastAsia="方正书宋_GBK"/>
          <w:color w:val="000000"/>
          <w:sz w:val="28"/>
          <w:szCs w:val="28"/>
        </w:rPr>
        <w:t>一</w:t>
      </w:r>
      <w:r w:rsidRPr="008A615A">
        <w:rPr>
          <w:rFonts w:eastAsia="方正书宋_GBK" w:hint="eastAsia"/>
          <w:color w:val="000000"/>
          <w:sz w:val="28"/>
          <w:szCs w:val="28"/>
        </w:rPr>
        <w:t>八</w:t>
      </w:r>
      <w:r w:rsidRPr="008A615A">
        <w:rPr>
          <w:rFonts w:eastAsia="方正书宋_GBK"/>
          <w:color w:val="000000"/>
          <w:sz w:val="28"/>
          <w:szCs w:val="28"/>
        </w:rPr>
        <w:t>年制</w:t>
      </w:r>
    </w:p>
    <w:p w:rsidR="008A615A" w:rsidRPr="008A615A" w:rsidRDefault="008A615A" w:rsidP="008A615A">
      <w:pPr>
        <w:adjustRightInd w:val="0"/>
        <w:spacing w:line="580" w:lineRule="exact"/>
        <w:rPr>
          <w:rFonts w:eastAsia="黑体"/>
          <w:color w:val="000000"/>
        </w:rPr>
      </w:pPr>
      <w:r w:rsidRPr="008A615A">
        <w:rPr>
          <w:color w:val="000000"/>
          <w:sz w:val="28"/>
          <w:szCs w:val="28"/>
        </w:rPr>
        <w:br w:type="page"/>
      </w:r>
    </w:p>
    <w:p w:rsidR="008A615A" w:rsidRPr="008A615A" w:rsidRDefault="008A615A" w:rsidP="008A615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80" w:lineRule="exact"/>
        <w:rPr>
          <w:rFonts w:eastAsia="方正黑体_GBK"/>
          <w:color w:val="000000"/>
          <w:sz w:val="30"/>
          <w:szCs w:val="30"/>
        </w:rPr>
      </w:pPr>
      <w:r w:rsidRPr="008A615A">
        <w:rPr>
          <w:rFonts w:eastAsia="方正黑体_GBK"/>
          <w:color w:val="000000"/>
          <w:sz w:val="30"/>
          <w:szCs w:val="30"/>
        </w:rPr>
        <w:t>项目组建的意义及必要性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A615A" w:rsidRPr="008A615A" w:rsidTr="00964378">
        <w:trPr>
          <w:trHeight w:val="5277"/>
        </w:trPr>
        <w:tc>
          <w:tcPr>
            <w:tcW w:w="8925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217" w:firstLine="521"/>
              <w:rPr>
                <w:rFonts w:eastAsia="楷体_GB2312"/>
                <w:color w:val="000000"/>
                <w:sz w:val="24"/>
              </w:rPr>
            </w:pPr>
            <w:r w:rsidRPr="008A615A">
              <w:rPr>
                <w:rFonts w:eastAsia="楷体_GB2312"/>
                <w:color w:val="000000"/>
                <w:sz w:val="24"/>
              </w:rPr>
              <w:t xml:space="preserve"> </w:t>
            </w: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spacing w:line="580" w:lineRule="exact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</w:tr>
    </w:tbl>
    <w:p w:rsidR="008A615A" w:rsidRPr="008A615A" w:rsidRDefault="008A615A" w:rsidP="008A615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80" w:lineRule="exact"/>
        <w:rPr>
          <w:rFonts w:eastAsia="方正黑体_GBK"/>
          <w:color w:val="000000"/>
          <w:sz w:val="30"/>
          <w:szCs w:val="30"/>
        </w:rPr>
      </w:pPr>
      <w:r w:rsidRPr="008A615A">
        <w:rPr>
          <w:rFonts w:eastAsia="方正黑体_GBK"/>
          <w:color w:val="000000"/>
          <w:sz w:val="30"/>
          <w:szCs w:val="30"/>
        </w:rPr>
        <w:t>项目承担单位情况和项目实施基础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A615A" w:rsidRPr="008A615A" w:rsidTr="00964378">
        <w:trPr>
          <w:trHeight w:val="6268"/>
        </w:trPr>
        <w:tc>
          <w:tcPr>
            <w:tcW w:w="8925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217" w:firstLine="521"/>
              <w:rPr>
                <w:rFonts w:eastAsia="楷体_GB2312"/>
                <w:color w:val="000000"/>
                <w:sz w:val="24"/>
              </w:rPr>
            </w:pPr>
            <w:r w:rsidRPr="008A615A">
              <w:rPr>
                <w:rFonts w:eastAsia="楷体_GB2312"/>
                <w:color w:val="000000"/>
                <w:sz w:val="24"/>
              </w:rPr>
              <w:t xml:space="preserve"> </w:t>
            </w: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spacing w:line="580" w:lineRule="exact"/>
              <w:rPr>
                <w:rFonts w:eastAsia="方正黑体_GBK"/>
                <w:color w:val="000000"/>
                <w:sz w:val="30"/>
                <w:szCs w:val="30"/>
              </w:rPr>
            </w:pPr>
          </w:p>
        </w:tc>
      </w:tr>
    </w:tbl>
    <w:p w:rsidR="008A615A" w:rsidRPr="008A615A" w:rsidRDefault="008A615A" w:rsidP="008A615A">
      <w:pPr>
        <w:adjustRightInd w:val="0"/>
        <w:spacing w:line="580" w:lineRule="exact"/>
        <w:ind w:left="600"/>
        <w:rPr>
          <w:rFonts w:eastAsia="方正黑体_GBK"/>
          <w:color w:val="000000"/>
          <w:sz w:val="30"/>
          <w:szCs w:val="30"/>
        </w:rPr>
      </w:pPr>
    </w:p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 w:rsidRPr="008A615A">
        <w:rPr>
          <w:rFonts w:eastAsia="方正黑体_GBK"/>
          <w:color w:val="000000"/>
          <w:sz w:val="30"/>
          <w:szCs w:val="30"/>
        </w:rPr>
        <w:br w:type="page"/>
      </w:r>
      <w:r w:rsidRPr="008A615A">
        <w:rPr>
          <w:rFonts w:eastAsia="方正黑体_GBK"/>
          <w:color w:val="000000"/>
          <w:sz w:val="30"/>
          <w:szCs w:val="30"/>
        </w:rPr>
        <w:lastRenderedPageBreak/>
        <w:t>三、项目主要目标和任务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A615A" w:rsidRPr="008A615A" w:rsidTr="00964378">
        <w:trPr>
          <w:trHeight w:val="215"/>
        </w:trPr>
        <w:tc>
          <w:tcPr>
            <w:tcW w:w="8820" w:type="dxa"/>
            <w:shd w:val="clear" w:color="auto" w:fill="auto"/>
            <w:vAlign w:val="center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pacing w:val="10"/>
                <w:sz w:val="28"/>
                <w:szCs w:val="28"/>
              </w:rPr>
            </w:pP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1</w:t>
            </w: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、项目主要服务内容</w:t>
            </w:r>
          </w:p>
        </w:tc>
      </w:tr>
      <w:tr w:rsidR="008A615A" w:rsidRPr="008A615A" w:rsidTr="00964378">
        <w:trPr>
          <w:trHeight w:val="1134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173" w:firstLine="415"/>
              <w:rPr>
                <w:rFonts w:eastAsia="楷体_GB2312"/>
                <w:color w:val="000000"/>
                <w:sz w:val="24"/>
              </w:rPr>
            </w:pPr>
          </w:p>
        </w:tc>
      </w:tr>
      <w:tr w:rsidR="008A615A" w:rsidRPr="008A615A" w:rsidTr="00964378">
        <w:trPr>
          <w:trHeight w:val="20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pacing w:val="10"/>
                <w:sz w:val="28"/>
                <w:szCs w:val="28"/>
              </w:rPr>
            </w:pP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2</w:t>
            </w: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、总体目标</w:t>
            </w:r>
          </w:p>
        </w:tc>
      </w:tr>
      <w:tr w:rsidR="008A615A" w:rsidRPr="008A615A" w:rsidTr="00964378">
        <w:trPr>
          <w:trHeight w:val="1134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148" w:firstLine="355"/>
              <w:rPr>
                <w:rFonts w:eastAsia="楷体_GB2312"/>
                <w:color w:val="000000"/>
                <w:sz w:val="24"/>
              </w:rPr>
            </w:pPr>
          </w:p>
        </w:tc>
      </w:tr>
      <w:tr w:rsidR="008A615A" w:rsidRPr="008A615A" w:rsidTr="00964378">
        <w:trPr>
          <w:trHeight w:val="20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pacing w:val="10"/>
                <w:sz w:val="28"/>
                <w:szCs w:val="28"/>
              </w:rPr>
            </w:pP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3</w:t>
            </w: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、项目建设地点</w:t>
            </w:r>
          </w:p>
        </w:tc>
      </w:tr>
      <w:tr w:rsidR="008A615A" w:rsidRPr="008A615A" w:rsidTr="00964378">
        <w:trPr>
          <w:trHeight w:val="1134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148" w:firstLine="355"/>
              <w:rPr>
                <w:rFonts w:eastAsia="楷体_GB2312"/>
                <w:color w:val="000000"/>
                <w:sz w:val="24"/>
              </w:rPr>
            </w:pPr>
          </w:p>
        </w:tc>
      </w:tr>
      <w:tr w:rsidR="008A615A" w:rsidRPr="008A615A" w:rsidTr="00964378">
        <w:trPr>
          <w:trHeight w:val="20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pacing w:val="10"/>
                <w:sz w:val="28"/>
                <w:szCs w:val="28"/>
              </w:rPr>
            </w:pP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4</w:t>
            </w: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、主要任务及考核指标</w:t>
            </w:r>
          </w:p>
        </w:tc>
      </w:tr>
      <w:tr w:rsidR="008A615A" w:rsidRPr="008A615A" w:rsidTr="00964378">
        <w:trPr>
          <w:trHeight w:val="1134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color w:val="000000"/>
                <w:spacing w:val="10"/>
                <w:sz w:val="24"/>
              </w:rPr>
            </w:pPr>
            <w:r w:rsidRPr="008A615A">
              <w:rPr>
                <w:rFonts w:eastAsia="仿宋_GB2312"/>
                <w:b/>
                <w:color w:val="000000"/>
                <w:spacing w:val="10"/>
                <w:sz w:val="24"/>
              </w:rPr>
              <w:t>（</w:t>
            </w:r>
            <w:r w:rsidRPr="008A615A">
              <w:rPr>
                <w:rFonts w:eastAsia="仿宋_GB2312"/>
                <w:b/>
                <w:color w:val="000000"/>
                <w:spacing w:val="10"/>
                <w:sz w:val="24"/>
              </w:rPr>
              <w:t>1</w:t>
            </w:r>
            <w:r w:rsidRPr="008A615A">
              <w:rPr>
                <w:rFonts w:eastAsia="仿宋_GB2312"/>
                <w:b/>
                <w:color w:val="000000"/>
                <w:spacing w:val="10"/>
                <w:sz w:val="24"/>
              </w:rPr>
              <w:t>）主要任务</w:t>
            </w: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color w:val="000000"/>
                <w:spacing w:val="10"/>
                <w:sz w:val="24"/>
              </w:rPr>
            </w:pP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color w:val="000000"/>
                <w:spacing w:val="10"/>
                <w:sz w:val="24"/>
              </w:rPr>
            </w:pP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color w:val="000000"/>
                <w:spacing w:val="10"/>
                <w:sz w:val="24"/>
              </w:rPr>
            </w:pP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color w:val="000000"/>
                <w:spacing w:val="10"/>
                <w:sz w:val="24"/>
              </w:rPr>
            </w:pPr>
            <w:r w:rsidRPr="008A615A">
              <w:rPr>
                <w:rFonts w:eastAsia="仿宋_GB2312"/>
                <w:b/>
                <w:color w:val="000000"/>
                <w:spacing w:val="10"/>
                <w:sz w:val="24"/>
              </w:rPr>
              <w:t>（</w:t>
            </w:r>
            <w:r w:rsidRPr="008A615A">
              <w:rPr>
                <w:rFonts w:eastAsia="仿宋_GB2312"/>
                <w:b/>
                <w:color w:val="000000"/>
                <w:spacing w:val="10"/>
                <w:sz w:val="24"/>
              </w:rPr>
              <w:t>2</w:t>
            </w:r>
            <w:r w:rsidRPr="008A615A">
              <w:rPr>
                <w:rFonts w:eastAsia="仿宋_GB2312"/>
                <w:b/>
                <w:color w:val="000000"/>
                <w:spacing w:val="10"/>
                <w:sz w:val="24"/>
              </w:rPr>
              <w:t>）主要任务简述及具体考核指标</w:t>
            </w: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color w:val="000000"/>
                <w:spacing w:val="10"/>
                <w:sz w:val="24"/>
              </w:rPr>
            </w:pP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color w:val="000000"/>
                <w:spacing w:val="10"/>
                <w:sz w:val="24"/>
              </w:rPr>
            </w:pP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color w:val="000000"/>
                <w:spacing w:val="10"/>
                <w:sz w:val="24"/>
              </w:rPr>
            </w:pPr>
          </w:p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120" w:firstLine="288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</w:p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</w:p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 w:rsidRPr="008A615A">
        <w:rPr>
          <w:rFonts w:eastAsia="方正黑体_GBK"/>
          <w:color w:val="000000"/>
          <w:sz w:val="30"/>
          <w:szCs w:val="30"/>
        </w:rPr>
        <w:br w:type="page"/>
      </w:r>
      <w:r w:rsidRPr="008A615A">
        <w:rPr>
          <w:rFonts w:eastAsia="方正黑体_GBK"/>
          <w:color w:val="000000"/>
          <w:sz w:val="30"/>
          <w:szCs w:val="30"/>
        </w:rPr>
        <w:lastRenderedPageBreak/>
        <w:t>四、项目实施计划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A615A" w:rsidRPr="008A615A" w:rsidTr="00964378">
        <w:trPr>
          <w:trHeight w:val="195"/>
        </w:trPr>
        <w:tc>
          <w:tcPr>
            <w:tcW w:w="8820" w:type="dxa"/>
            <w:shd w:val="clear" w:color="auto" w:fill="auto"/>
            <w:vAlign w:val="center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pacing w:val="10"/>
                <w:sz w:val="28"/>
                <w:szCs w:val="28"/>
              </w:rPr>
            </w:pP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1</w:t>
            </w: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、项目的总体设计和布局</w:t>
            </w:r>
          </w:p>
        </w:tc>
      </w:tr>
      <w:tr w:rsidR="008A615A" w:rsidRPr="008A615A" w:rsidTr="00964378">
        <w:trPr>
          <w:trHeight w:val="1701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173" w:firstLine="415"/>
              <w:rPr>
                <w:rFonts w:eastAsia="楷体_GB2312"/>
                <w:color w:val="000000"/>
                <w:sz w:val="24"/>
              </w:rPr>
            </w:pPr>
          </w:p>
        </w:tc>
      </w:tr>
      <w:tr w:rsidR="008A615A" w:rsidRPr="008A615A" w:rsidTr="00964378">
        <w:trPr>
          <w:trHeight w:val="20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pacing w:val="10"/>
                <w:sz w:val="28"/>
                <w:szCs w:val="28"/>
              </w:rPr>
            </w:pP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2</w:t>
            </w: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、项目投资规模及建设资金来源与构成比例</w:t>
            </w:r>
          </w:p>
        </w:tc>
      </w:tr>
      <w:tr w:rsidR="008A615A" w:rsidRPr="008A615A" w:rsidTr="00964378">
        <w:trPr>
          <w:trHeight w:val="1701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148" w:firstLine="355"/>
              <w:rPr>
                <w:rFonts w:eastAsia="楷体_GB2312"/>
                <w:color w:val="000000"/>
                <w:sz w:val="24"/>
              </w:rPr>
            </w:pPr>
          </w:p>
        </w:tc>
      </w:tr>
      <w:tr w:rsidR="008A615A" w:rsidRPr="008A615A" w:rsidTr="00964378">
        <w:trPr>
          <w:trHeight w:val="20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pacing w:val="10"/>
                <w:sz w:val="28"/>
                <w:szCs w:val="28"/>
              </w:rPr>
            </w:pP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3</w:t>
            </w: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、项目建设经费的支出预算及仪器设备添置清单</w:t>
            </w:r>
          </w:p>
        </w:tc>
      </w:tr>
      <w:tr w:rsidR="008A615A" w:rsidRPr="008A615A" w:rsidTr="00964378">
        <w:trPr>
          <w:trHeight w:val="1701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148" w:firstLine="355"/>
              <w:rPr>
                <w:rFonts w:eastAsia="楷体_GB2312"/>
                <w:color w:val="000000"/>
                <w:sz w:val="24"/>
              </w:rPr>
            </w:pPr>
          </w:p>
        </w:tc>
      </w:tr>
      <w:tr w:rsidR="008A615A" w:rsidRPr="008A615A" w:rsidTr="00964378">
        <w:trPr>
          <w:trHeight w:val="20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pacing w:val="10"/>
                <w:sz w:val="28"/>
                <w:szCs w:val="28"/>
              </w:rPr>
            </w:pP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4</w:t>
            </w: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、项目组建的计划进度与阶段性考核指标</w:t>
            </w:r>
          </w:p>
        </w:tc>
      </w:tr>
      <w:tr w:rsidR="008A615A" w:rsidRPr="008A615A" w:rsidTr="00964378">
        <w:trPr>
          <w:trHeight w:val="1701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173" w:firstLine="415"/>
              <w:rPr>
                <w:rFonts w:eastAsia="仿宋_GB2312"/>
                <w:color w:val="000000"/>
                <w:sz w:val="24"/>
              </w:rPr>
            </w:pPr>
          </w:p>
        </w:tc>
      </w:tr>
      <w:tr w:rsidR="008A615A" w:rsidRPr="008A615A" w:rsidTr="00964378">
        <w:trPr>
          <w:trHeight w:val="20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pacing w:val="10"/>
                <w:sz w:val="28"/>
                <w:szCs w:val="28"/>
              </w:rPr>
            </w:pP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5</w:t>
            </w:r>
            <w:r w:rsidRPr="008A615A">
              <w:rPr>
                <w:rFonts w:eastAsia="仿宋_GB2312"/>
                <w:color w:val="000000"/>
                <w:spacing w:val="10"/>
                <w:sz w:val="28"/>
                <w:szCs w:val="28"/>
              </w:rPr>
              <w:t>、项目负责人及项目主要技术人员（包括客座人员）</w:t>
            </w:r>
          </w:p>
        </w:tc>
      </w:tr>
      <w:tr w:rsidR="008A615A" w:rsidRPr="008A615A" w:rsidTr="00964378">
        <w:trPr>
          <w:trHeight w:val="1701"/>
        </w:trPr>
        <w:tc>
          <w:tcPr>
            <w:tcW w:w="8820" w:type="dxa"/>
            <w:shd w:val="clear" w:color="auto" w:fill="auto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ind w:firstLineChars="173" w:firstLine="415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 w:rsidRPr="008A615A">
        <w:rPr>
          <w:rFonts w:eastAsia="方正黑体_GBK"/>
          <w:color w:val="000000"/>
          <w:sz w:val="30"/>
          <w:szCs w:val="30"/>
        </w:rPr>
        <w:br w:type="page"/>
      </w:r>
      <w:r w:rsidRPr="008A615A">
        <w:rPr>
          <w:rFonts w:eastAsia="方正黑体_GBK"/>
          <w:color w:val="000000"/>
          <w:sz w:val="30"/>
          <w:szCs w:val="30"/>
        </w:rPr>
        <w:lastRenderedPageBreak/>
        <w:t>五、申报单位及共建、合作单位意见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A615A" w:rsidRPr="008A615A" w:rsidTr="00964378">
        <w:trPr>
          <w:trHeight w:val="2829"/>
        </w:trPr>
        <w:tc>
          <w:tcPr>
            <w:tcW w:w="8820" w:type="dxa"/>
            <w:shd w:val="clear" w:color="auto" w:fill="auto"/>
            <w:vAlign w:val="bottom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8A615A">
              <w:rPr>
                <w:rFonts w:eastAsia="方正黑体_GBK"/>
                <w:color w:val="000000"/>
                <w:sz w:val="30"/>
                <w:szCs w:val="30"/>
              </w:rPr>
              <w:t>（盖章）</w:t>
            </w:r>
          </w:p>
        </w:tc>
      </w:tr>
    </w:tbl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 w:rsidRPr="008A615A">
        <w:rPr>
          <w:rFonts w:eastAsia="方正黑体_GBK"/>
          <w:color w:val="000000"/>
          <w:sz w:val="30"/>
          <w:szCs w:val="30"/>
        </w:rPr>
        <w:t>六、主管部门审查推荐及匹配经费意见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A615A" w:rsidRPr="008A615A" w:rsidTr="00964378">
        <w:trPr>
          <w:trHeight w:val="2880"/>
        </w:trPr>
        <w:tc>
          <w:tcPr>
            <w:tcW w:w="8820" w:type="dxa"/>
            <w:shd w:val="clear" w:color="auto" w:fill="auto"/>
            <w:vAlign w:val="bottom"/>
          </w:tcPr>
          <w:p w:rsidR="008A615A" w:rsidRPr="008A615A" w:rsidRDefault="008A615A" w:rsidP="008A615A"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8A615A">
              <w:rPr>
                <w:rFonts w:eastAsia="方正黑体_GBK"/>
                <w:color w:val="000000"/>
                <w:sz w:val="30"/>
                <w:szCs w:val="30"/>
              </w:rPr>
              <w:t>（盖章）</w:t>
            </w:r>
          </w:p>
        </w:tc>
      </w:tr>
    </w:tbl>
    <w:p w:rsidR="008A615A" w:rsidRPr="008A615A" w:rsidRDefault="008A615A" w:rsidP="008A615A">
      <w:pPr>
        <w:adjustRightIn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8A615A" w:rsidRPr="008A615A" w:rsidRDefault="008A615A" w:rsidP="008A615A">
      <w:pPr>
        <w:adjustRightInd w:val="0"/>
        <w:spacing w:line="560" w:lineRule="exact"/>
        <w:ind w:firstLineChars="200" w:firstLine="560"/>
        <w:rPr>
          <w:rFonts w:ascii="方正仿宋_GBK" w:eastAsia="方正仿宋_GBK"/>
          <w:color w:val="000000"/>
          <w:sz w:val="28"/>
          <w:szCs w:val="28"/>
        </w:rPr>
      </w:pPr>
      <w:r w:rsidRPr="008A615A">
        <w:rPr>
          <w:rFonts w:ascii="方正仿宋_GBK" w:eastAsia="方正仿宋_GBK" w:hint="eastAsia"/>
          <w:color w:val="000000"/>
          <w:sz w:val="28"/>
          <w:szCs w:val="28"/>
        </w:rPr>
        <w:t>附件：</w:t>
      </w:r>
    </w:p>
    <w:p w:rsidR="008A615A" w:rsidRPr="008A615A" w:rsidRDefault="008A615A" w:rsidP="008A615A">
      <w:pPr>
        <w:adjustRightInd w:val="0"/>
        <w:spacing w:line="560" w:lineRule="exact"/>
        <w:ind w:firstLineChars="200" w:firstLine="560"/>
        <w:rPr>
          <w:rFonts w:ascii="方正仿宋_GBK" w:eastAsia="方正仿宋_GBK"/>
          <w:color w:val="000000"/>
          <w:spacing w:val="10"/>
          <w:sz w:val="28"/>
          <w:szCs w:val="28"/>
        </w:rPr>
      </w:pPr>
      <w:r w:rsidRPr="008A615A">
        <w:rPr>
          <w:rFonts w:ascii="方正仿宋_GBK" w:eastAsia="方正仿宋_GBK" w:hAnsi="黑体" w:hint="eastAsia"/>
          <w:sz w:val="28"/>
          <w:szCs w:val="28"/>
        </w:rPr>
        <w:t>1．统一社会信用代码证书，法定代表人身份证复印件；</w:t>
      </w:r>
    </w:p>
    <w:p w:rsidR="008A615A" w:rsidRPr="008A615A" w:rsidRDefault="008A615A" w:rsidP="008A615A">
      <w:pPr>
        <w:adjustRightInd w:val="0"/>
        <w:spacing w:line="560" w:lineRule="exact"/>
        <w:ind w:firstLineChars="200" w:firstLine="600"/>
        <w:rPr>
          <w:rFonts w:ascii="方正仿宋_GBK" w:eastAsia="方正仿宋_GBK"/>
          <w:color w:val="000000"/>
          <w:spacing w:val="10"/>
          <w:sz w:val="28"/>
          <w:szCs w:val="28"/>
        </w:rPr>
      </w:pPr>
      <w:r w:rsidRPr="008A615A">
        <w:rPr>
          <w:rFonts w:ascii="方正仿宋_GBK" w:eastAsia="方正仿宋_GBK" w:hint="eastAsia"/>
          <w:color w:val="000000"/>
          <w:spacing w:val="10"/>
          <w:sz w:val="28"/>
          <w:szCs w:val="28"/>
        </w:rPr>
        <w:t>2．经审计的</w:t>
      </w:r>
      <w:r w:rsidRPr="008A615A">
        <w:rPr>
          <w:rFonts w:ascii="方正仿宋_GBK" w:eastAsia="方正仿宋_GBK" w:hint="eastAsia"/>
          <w:sz w:val="28"/>
          <w:szCs w:val="28"/>
        </w:rPr>
        <w:t>上年度财务报表；</w:t>
      </w:r>
    </w:p>
    <w:p w:rsidR="008A615A" w:rsidRPr="008A615A" w:rsidRDefault="008A615A" w:rsidP="008A615A">
      <w:pPr>
        <w:spacing w:line="560" w:lineRule="exact"/>
        <w:ind w:firstLineChars="200" w:firstLine="600"/>
        <w:rPr>
          <w:rFonts w:ascii="方正仿宋_GBK" w:eastAsia="方正仿宋_GBK"/>
          <w:sz w:val="28"/>
          <w:szCs w:val="28"/>
        </w:rPr>
      </w:pPr>
      <w:r w:rsidRPr="008A615A">
        <w:rPr>
          <w:rFonts w:ascii="方正仿宋_GBK" w:eastAsia="方正仿宋_GBK" w:hint="eastAsia"/>
          <w:color w:val="000000"/>
          <w:spacing w:val="10"/>
          <w:sz w:val="28"/>
          <w:szCs w:val="28"/>
        </w:rPr>
        <w:t>3．</w:t>
      </w:r>
      <w:r w:rsidRPr="008A615A">
        <w:rPr>
          <w:rFonts w:ascii="方正仿宋_GBK" w:eastAsia="方正仿宋_GBK" w:hint="eastAsia"/>
          <w:sz w:val="28"/>
          <w:szCs w:val="28"/>
        </w:rPr>
        <w:t>项目负责人的工作经历、相关业绩材料以及学历证书、资质证明和其它佐证水平与能力的材料复印件；</w:t>
      </w:r>
    </w:p>
    <w:p w:rsidR="008A615A" w:rsidRPr="008A615A" w:rsidRDefault="008A615A" w:rsidP="008A615A">
      <w:pPr>
        <w:spacing w:line="5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8A615A">
        <w:rPr>
          <w:rFonts w:ascii="方正仿宋_GBK" w:eastAsia="方正仿宋_GBK" w:hint="eastAsia"/>
          <w:sz w:val="28"/>
          <w:szCs w:val="28"/>
        </w:rPr>
        <w:t>4．</w:t>
      </w:r>
      <w:r w:rsidRPr="008A615A">
        <w:rPr>
          <w:rFonts w:ascii="方正仿宋_GBK" w:eastAsia="方正仿宋_GBK" w:hint="eastAsia"/>
          <w:color w:val="000000"/>
          <w:spacing w:val="10"/>
          <w:sz w:val="28"/>
          <w:szCs w:val="28"/>
        </w:rPr>
        <w:t>合作共建的需附相关协议；</w:t>
      </w:r>
      <w:r w:rsidRPr="008A615A">
        <w:rPr>
          <w:rFonts w:ascii="方正仿宋_GBK" w:eastAsia="方正仿宋_GBK"/>
          <w:sz w:val="28"/>
          <w:szCs w:val="28"/>
        </w:rPr>
        <w:t xml:space="preserve"> </w:t>
      </w:r>
    </w:p>
    <w:p w:rsidR="008A615A" w:rsidRPr="008A615A" w:rsidRDefault="008A615A" w:rsidP="008A615A">
      <w:pPr>
        <w:spacing w:line="560" w:lineRule="exact"/>
        <w:ind w:firstLineChars="200" w:firstLine="560"/>
        <w:rPr>
          <w:rFonts w:ascii="方正仿宋_GBK" w:eastAsia="方正仿宋_GBK" w:hAnsi="黑体"/>
          <w:sz w:val="28"/>
          <w:szCs w:val="28"/>
        </w:rPr>
      </w:pPr>
      <w:r w:rsidRPr="008A615A">
        <w:rPr>
          <w:rFonts w:ascii="方正仿宋_GBK" w:eastAsia="方正仿宋_GBK" w:hint="eastAsia"/>
          <w:sz w:val="28"/>
          <w:szCs w:val="28"/>
        </w:rPr>
        <w:t>5．</w:t>
      </w:r>
      <w:r w:rsidRPr="008A615A">
        <w:rPr>
          <w:rFonts w:ascii="方正仿宋_GBK" w:eastAsia="方正仿宋_GBK" w:hAnsi="黑体" w:hint="eastAsia"/>
          <w:sz w:val="28"/>
          <w:szCs w:val="28"/>
        </w:rPr>
        <w:t>其他证明材料。</w:t>
      </w:r>
    </w:p>
    <w:p w:rsidR="008A615A" w:rsidRPr="008A615A" w:rsidRDefault="008A615A" w:rsidP="008A615A">
      <w:pPr>
        <w:spacing w:line="660" w:lineRule="exact"/>
        <w:jc w:val="center"/>
        <w:rPr>
          <w:rFonts w:ascii="方正仿宋_GBK" w:eastAsia="方正仿宋_GBK" w:hint="eastAsia"/>
          <w:szCs w:val="32"/>
        </w:rPr>
      </w:pPr>
    </w:p>
    <w:p w:rsidR="008A615A" w:rsidRPr="008A615A" w:rsidRDefault="008A615A" w:rsidP="008A615A">
      <w:pPr>
        <w:spacing w:line="600" w:lineRule="exact"/>
        <w:ind w:firstLine="640"/>
        <w:rPr>
          <w:rFonts w:ascii="方正仿宋_GBK" w:eastAsia="方正仿宋_GBK" w:hint="eastAsia"/>
          <w:szCs w:val="32"/>
        </w:rPr>
      </w:pPr>
    </w:p>
    <w:p w:rsidR="008A615A" w:rsidRPr="008A615A" w:rsidRDefault="008A615A" w:rsidP="008A615A">
      <w:pPr>
        <w:spacing w:line="600" w:lineRule="exact"/>
        <w:jc w:val="right"/>
        <w:rPr>
          <w:rFonts w:ascii="Calibri" w:eastAsia="仿宋_GB2312" w:hAnsi="Calibri" w:hint="eastAsia"/>
          <w:snapToGrid w:val="0"/>
          <w:kern w:val="0"/>
          <w:sz w:val="32"/>
          <w:szCs w:val="32"/>
        </w:rPr>
      </w:pPr>
      <w:r w:rsidRPr="008A615A">
        <w:rPr>
          <w:rFonts w:ascii="Calibri" w:eastAsia="仿宋_GB2312" w:hAnsi="Calibri" w:hint="eastAsia"/>
          <w:snapToGrid w:val="0"/>
          <w:kern w:val="0"/>
          <w:sz w:val="32"/>
          <w:szCs w:val="32"/>
        </w:rPr>
        <w:t xml:space="preserve">                      </w:t>
      </w:r>
    </w:p>
    <w:p w:rsidR="008A615A" w:rsidRPr="008A615A" w:rsidRDefault="008A615A" w:rsidP="008A615A">
      <w:pPr>
        <w:spacing w:line="600" w:lineRule="exact"/>
        <w:ind w:right="2120"/>
        <w:rPr>
          <w:rFonts w:eastAsia="仿宋_GB2312"/>
          <w:sz w:val="32"/>
          <w:szCs w:val="32"/>
        </w:rPr>
      </w:pPr>
    </w:p>
    <w:p w:rsidR="008A615A" w:rsidRPr="008A615A" w:rsidRDefault="008A615A" w:rsidP="008A615A">
      <w:pPr>
        <w:spacing w:line="600" w:lineRule="exact"/>
        <w:ind w:right="2120"/>
        <w:rPr>
          <w:rFonts w:eastAsia="仿宋_GB2312"/>
          <w:sz w:val="32"/>
          <w:szCs w:val="32"/>
        </w:rPr>
      </w:pPr>
    </w:p>
    <w:p w:rsidR="008A615A" w:rsidRPr="008A615A" w:rsidRDefault="008A615A" w:rsidP="008A615A">
      <w:pPr>
        <w:spacing w:line="600" w:lineRule="exact"/>
        <w:ind w:right="2120"/>
        <w:rPr>
          <w:rFonts w:eastAsia="仿宋_GB2312"/>
          <w:sz w:val="32"/>
          <w:szCs w:val="32"/>
        </w:rPr>
      </w:pPr>
    </w:p>
    <w:p w:rsidR="008A615A" w:rsidRPr="008A615A" w:rsidRDefault="008A615A" w:rsidP="008A615A">
      <w:pPr>
        <w:spacing w:line="600" w:lineRule="exact"/>
        <w:ind w:right="2120"/>
        <w:rPr>
          <w:rFonts w:eastAsia="仿宋_GB2312"/>
          <w:sz w:val="32"/>
          <w:szCs w:val="32"/>
        </w:rPr>
      </w:pPr>
    </w:p>
    <w:p w:rsidR="008A615A" w:rsidRPr="008A615A" w:rsidRDefault="008A615A" w:rsidP="008A615A">
      <w:pPr>
        <w:spacing w:line="600" w:lineRule="exact"/>
        <w:ind w:right="2120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Y="10547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3"/>
      </w:tblGrid>
      <w:tr w:rsidR="008A615A" w:rsidRPr="008A615A" w:rsidTr="0096437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033" w:type="dxa"/>
            <w:tcBorders>
              <w:left w:val="nil"/>
              <w:bottom w:val="single" w:sz="4" w:space="0" w:color="auto"/>
              <w:right w:val="nil"/>
            </w:tcBorders>
          </w:tcPr>
          <w:p w:rsidR="008A615A" w:rsidRPr="008A615A" w:rsidRDefault="008A615A" w:rsidP="008A615A">
            <w:pPr>
              <w:spacing w:line="6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8A615A">
              <w:rPr>
                <w:rFonts w:ascii="方正仿宋_GBK" w:eastAsia="方正仿宋_GBK" w:hint="eastAsia"/>
                <w:sz w:val="32"/>
                <w:szCs w:val="32"/>
              </w:rPr>
              <w:t>南京市科学技术委员会                 2018年11月8日印</w:t>
            </w:r>
          </w:p>
        </w:tc>
      </w:tr>
    </w:tbl>
    <w:p w:rsidR="008A615A" w:rsidRPr="008A615A" w:rsidRDefault="008A615A" w:rsidP="008A615A">
      <w:pPr>
        <w:spacing w:line="600" w:lineRule="exact"/>
        <w:ind w:right="2120"/>
        <w:rPr>
          <w:rFonts w:eastAsia="仿宋_GB2312"/>
          <w:sz w:val="32"/>
          <w:szCs w:val="32"/>
        </w:rPr>
      </w:pPr>
    </w:p>
    <w:p w:rsidR="00713642" w:rsidRPr="008A615A" w:rsidRDefault="00713642" w:rsidP="004715F2">
      <w:pPr>
        <w:spacing w:line="7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sectPr w:rsidR="00713642" w:rsidRPr="008A615A" w:rsidSect="00964378">
      <w:pgSz w:w="11906" w:h="16838"/>
      <w:pgMar w:top="1440" w:right="1588" w:bottom="1418" w:left="1588" w:header="851" w:footer="41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6D" w:rsidRDefault="008C5A6D" w:rsidP="00470EAE">
      <w:r>
        <w:separator/>
      </w:r>
    </w:p>
  </w:endnote>
  <w:endnote w:type="continuationSeparator" w:id="0">
    <w:p w:rsidR="008C5A6D" w:rsidRDefault="008C5A6D" w:rsidP="0047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Arial Unicode MS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A" w:rsidRDefault="008A615A" w:rsidP="0096437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8A615A" w:rsidRDefault="008A61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A" w:rsidRDefault="008A615A">
    <w:pPr>
      <w:pStyle w:val="a5"/>
      <w:jc w:val="center"/>
    </w:pPr>
    <w:fldSimple w:instr="PAGE   \* MERGEFORMAT">
      <w:r w:rsidR="00030471" w:rsidRPr="00030471">
        <w:rPr>
          <w:noProof/>
          <w:lang w:val="zh-CN"/>
        </w:rPr>
        <w:t>1</w:t>
      </w:r>
    </w:fldSimple>
  </w:p>
  <w:p w:rsidR="008A615A" w:rsidRDefault="008A615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6D" w:rsidRDefault="008C5A6D" w:rsidP="00470EAE">
      <w:r>
        <w:separator/>
      </w:r>
    </w:p>
  </w:footnote>
  <w:footnote w:type="continuationSeparator" w:id="0">
    <w:p w:rsidR="008C5A6D" w:rsidRDefault="008C5A6D" w:rsidP="0047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425C"/>
    <w:multiLevelType w:val="hybridMultilevel"/>
    <w:tmpl w:val="9662D3CA"/>
    <w:lvl w:ilvl="0" w:tplc="93DA9CD8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5F2"/>
    <w:rsid w:val="0000610B"/>
    <w:rsid w:val="00030471"/>
    <w:rsid w:val="00055D2D"/>
    <w:rsid w:val="00081025"/>
    <w:rsid w:val="000E6C80"/>
    <w:rsid w:val="001142B5"/>
    <w:rsid w:val="001268F6"/>
    <w:rsid w:val="00163393"/>
    <w:rsid w:val="00167318"/>
    <w:rsid w:val="00175632"/>
    <w:rsid w:val="00204E60"/>
    <w:rsid w:val="00226B75"/>
    <w:rsid w:val="002A2529"/>
    <w:rsid w:val="002D70B4"/>
    <w:rsid w:val="002E3D00"/>
    <w:rsid w:val="002F27BE"/>
    <w:rsid w:val="00320483"/>
    <w:rsid w:val="00345546"/>
    <w:rsid w:val="00357DD3"/>
    <w:rsid w:val="003767C9"/>
    <w:rsid w:val="003860BA"/>
    <w:rsid w:val="003A3A05"/>
    <w:rsid w:val="003E5806"/>
    <w:rsid w:val="004168FA"/>
    <w:rsid w:val="0043589F"/>
    <w:rsid w:val="00455879"/>
    <w:rsid w:val="00457AB2"/>
    <w:rsid w:val="00470EAE"/>
    <w:rsid w:val="004715F2"/>
    <w:rsid w:val="004C227C"/>
    <w:rsid w:val="004F561C"/>
    <w:rsid w:val="00535BA9"/>
    <w:rsid w:val="005640D4"/>
    <w:rsid w:val="00574D4A"/>
    <w:rsid w:val="005E1BF3"/>
    <w:rsid w:val="005E3391"/>
    <w:rsid w:val="005F577A"/>
    <w:rsid w:val="005F5BE4"/>
    <w:rsid w:val="00610D92"/>
    <w:rsid w:val="006A3A10"/>
    <w:rsid w:val="006A3CA6"/>
    <w:rsid w:val="006C2F0A"/>
    <w:rsid w:val="006C6374"/>
    <w:rsid w:val="0070635C"/>
    <w:rsid w:val="00712437"/>
    <w:rsid w:val="00713642"/>
    <w:rsid w:val="0076113D"/>
    <w:rsid w:val="007C4622"/>
    <w:rsid w:val="00824D65"/>
    <w:rsid w:val="008329AC"/>
    <w:rsid w:val="00886BB7"/>
    <w:rsid w:val="008A615A"/>
    <w:rsid w:val="008C5A6D"/>
    <w:rsid w:val="009005BF"/>
    <w:rsid w:val="00903781"/>
    <w:rsid w:val="00930046"/>
    <w:rsid w:val="00952543"/>
    <w:rsid w:val="009602E1"/>
    <w:rsid w:val="00964378"/>
    <w:rsid w:val="009801CC"/>
    <w:rsid w:val="009F1EA1"/>
    <w:rsid w:val="00A71386"/>
    <w:rsid w:val="00A7372A"/>
    <w:rsid w:val="00A9310F"/>
    <w:rsid w:val="00B02F6A"/>
    <w:rsid w:val="00B12275"/>
    <w:rsid w:val="00B35AE7"/>
    <w:rsid w:val="00B40A97"/>
    <w:rsid w:val="00B60A4E"/>
    <w:rsid w:val="00BD1274"/>
    <w:rsid w:val="00C04385"/>
    <w:rsid w:val="00C044C3"/>
    <w:rsid w:val="00C27475"/>
    <w:rsid w:val="00C419D8"/>
    <w:rsid w:val="00C73E54"/>
    <w:rsid w:val="00CA2091"/>
    <w:rsid w:val="00D520A9"/>
    <w:rsid w:val="00D52E6F"/>
    <w:rsid w:val="00D66D5F"/>
    <w:rsid w:val="00D91EFC"/>
    <w:rsid w:val="00DB4265"/>
    <w:rsid w:val="00E537F2"/>
    <w:rsid w:val="00E94F3D"/>
    <w:rsid w:val="00EB4322"/>
    <w:rsid w:val="00EC7F4E"/>
    <w:rsid w:val="00F06E4C"/>
    <w:rsid w:val="00F357E7"/>
    <w:rsid w:val="00F4295E"/>
    <w:rsid w:val="00FA0A05"/>
    <w:rsid w:val="00FA38F5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3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7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470E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70EA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01C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801CC"/>
    <w:rPr>
      <w:rFonts w:ascii="Times New Roman" w:hAnsi="Times New Roman"/>
      <w:kern w:val="2"/>
      <w:sz w:val="18"/>
      <w:szCs w:val="18"/>
    </w:rPr>
  </w:style>
  <w:style w:type="character" w:styleId="a7">
    <w:name w:val="page number"/>
    <w:rsid w:val="008A6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张欢</cp:lastModifiedBy>
  <cp:revision>2</cp:revision>
  <dcterms:created xsi:type="dcterms:W3CDTF">2018-11-12T08:34:00Z</dcterms:created>
  <dcterms:modified xsi:type="dcterms:W3CDTF">2018-11-12T08:34:00Z</dcterms:modified>
</cp:coreProperties>
</file>